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35" w:rsidRPr="00572274" w:rsidRDefault="00354F35" w:rsidP="009C467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auto"/>
          <w:sz w:val="30"/>
          <w:szCs w:val="30"/>
          <w:lang w:bidi="ar-SA"/>
        </w:rPr>
      </w:pPr>
      <w:r w:rsidRPr="00572274">
        <w:rPr>
          <w:rFonts w:ascii="Times New Roman" w:eastAsia="Times New Roman" w:hAnsi="Times New Roman" w:cs="Times New Roman"/>
          <w:b/>
          <w:bCs/>
          <w:color w:val="auto"/>
          <w:sz w:val="30"/>
          <w:szCs w:val="30"/>
          <w:lang w:bidi="ar-SA"/>
        </w:rPr>
        <w:t>ПУБЛИЧНАЯ ОФЕРТА (ДОГОВОР)</w:t>
      </w:r>
    </w:p>
    <w:p w:rsidR="008D0804" w:rsidRPr="00572274" w:rsidRDefault="008D0804" w:rsidP="009C4671">
      <w:pPr>
        <w:pStyle w:val="20"/>
        <w:spacing w:after="260" w:line="240" w:lineRule="auto"/>
        <w:ind w:firstLine="0"/>
        <w:jc w:val="center"/>
        <w:rPr>
          <w:b/>
          <w:bCs/>
          <w:sz w:val="28"/>
          <w:szCs w:val="28"/>
        </w:rPr>
      </w:pPr>
      <w:r w:rsidRPr="00572274">
        <w:rPr>
          <w:b/>
          <w:bCs/>
          <w:sz w:val="28"/>
          <w:szCs w:val="28"/>
        </w:rPr>
        <w:t>на оказание услуг по обращению с растительными отходами от уборки земельных участков, предоставленных для строительства одноквартирных и блокированных домов.</w:t>
      </w:r>
    </w:p>
    <w:p w:rsidR="00354F35" w:rsidRPr="00572274" w:rsidRDefault="00354F35" w:rsidP="009C4671">
      <w:pPr>
        <w:widowControl/>
        <w:shd w:val="clear" w:color="auto" w:fill="FFFFFF"/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</w:pPr>
    </w:p>
    <w:p w:rsidR="00354F35" w:rsidRPr="00572274" w:rsidRDefault="00354F35" w:rsidP="009C4671">
      <w:pPr>
        <w:widowControl/>
        <w:shd w:val="clear" w:color="auto" w:fill="FFFFFF"/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</w:pPr>
      <w:r w:rsidRPr="00572274"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  <w:t xml:space="preserve">г. Брест            </w:t>
      </w:r>
    </w:p>
    <w:p w:rsidR="00995385" w:rsidRPr="00572274" w:rsidRDefault="00995385" w:rsidP="009C4671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</w:pPr>
    </w:p>
    <w:p w:rsidR="00354F35" w:rsidRPr="00572274" w:rsidRDefault="004470FE" w:rsidP="00ED1175">
      <w:pPr>
        <w:pStyle w:val="20"/>
        <w:tabs>
          <w:tab w:val="left" w:pos="1352"/>
        </w:tabs>
        <w:spacing w:line="240" w:lineRule="auto"/>
        <w:ind w:firstLine="0"/>
        <w:jc w:val="both"/>
        <w:rPr>
          <w:sz w:val="28"/>
          <w:szCs w:val="28"/>
        </w:rPr>
      </w:pPr>
      <w:r w:rsidRPr="00572274">
        <w:rPr>
          <w:sz w:val="28"/>
          <w:szCs w:val="28"/>
        </w:rPr>
        <w:t xml:space="preserve">         </w:t>
      </w:r>
      <w:r w:rsidR="00354F35" w:rsidRPr="00572274">
        <w:rPr>
          <w:sz w:val="28"/>
          <w:szCs w:val="28"/>
        </w:rPr>
        <w:t xml:space="preserve">Коммунальное унитарное производственное предприятие «Брестский мусороперерабатывающий завод», именуемое в дальнейшем Исполнитель, в лице директора </w:t>
      </w:r>
      <w:proofErr w:type="spellStart"/>
      <w:r w:rsidR="00354F35" w:rsidRPr="00572274">
        <w:rPr>
          <w:sz w:val="28"/>
          <w:szCs w:val="28"/>
        </w:rPr>
        <w:t>Голенчука</w:t>
      </w:r>
      <w:proofErr w:type="spellEnd"/>
      <w:r w:rsidR="00354F35" w:rsidRPr="00572274">
        <w:rPr>
          <w:sz w:val="28"/>
          <w:szCs w:val="28"/>
        </w:rPr>
        <w:t xml:space="preserve"> В.А., действующего на основании Устава, настоящей публикацией предлагает любому физическому лицу, именуемому в дальнейшем Потребитель, заключить договор на нижеследующих условиях:</w:t>
      </w:r>
    </w:p>
    <w:p w:rsidR="00995385" w:rsidRPr="00572274" w:rsidRDefault="00995385" w:rsidP="005E60DF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354F35" w:rsidRPr="00572274" w:rsidRDefault="00354F35" w:rsidP="008C6F15">
      <w:pPr>
        <w:widowControl/>
        <w:shd w:val="clear" w:color="auto" w:fill="FFFFFF"/>
        <w:ind w:left="1416" w:firstLine="708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57227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1. ПОРЯДОК ЗАКЛЮЧЕНИЯ ДОГОВОРА</w:t>
      </w:r>
    </w:p>
    <w:p w:rsidR="00354F35" w:rsidRPr="00572274" w:rsidRDefault="00354F35" w:rsidP="009C4671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227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1.1. Настоящий документ является публичной офертой (предложением) в соответствии с п. 2 ст. 407 Гражданского кодекса Республики Беларусь.</w:t>
      </w:r>
      <w:r w:rsidRPr="0057227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br/>
        <w:t>1.2. Фактом, подтверждающим принятие (акцепт) условий настоящего договора, является совершение Потребителем любого из следующих действий:</w:t>
      </w:r>
    </w:p>
    <w:p w:rsidR="00EE7EF5" w:rsidRPr="00572274" w:rsidRDefault="00EE7EF5" w:rsidP="009C4671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227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Заявки по телефону: 8 (0162) 59 21 95;</w:t>
      </w:r>
    </w:p>
    <w:p w:rsidR="00354F35" w:rsidRPr="00572274" w:rsidRDefault="00995385" w:rsidP="009C4671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227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="00354F35" w:rsidRPr="0057227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Направление письм</w:t>
      </w:r>
      <w:r w:rsidRPr="0057227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енной заявки на оказание услуги;</w:t>
      </w:r>
    </w:p>
    <w:p w:rsidR="00354F35" w:rsidRPr="00572274" w:rsidRDefault="00995385" w:rsidP="009C4671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227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="00354F35" w:rsidRPr="0057227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Оплата счета (квитанции) Исполнителя за оказание услуг.</w:t>
      </w:r>
    </w:p>
    <w:p w:rsidR="00354F35" w:rsidRPr="00572274" w:rsidRDefault="00354F35" w:rsidP="009C4671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227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1.3. С момента совершения акцепта договор считается заключенным в письменной форме и не требует обязательного подписания на бумажном носителе.</w:t>
      </w:r>
    </w:p>
    <w:p w:rsidR="00354F35" w:rsidRPr="00572274" w:rsidRDefault="00354F35" w:rsidP="009C467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auto"/>
          <w:sz w:val="30"/>
          <w:szCs w:val="30"/>
          <w:lang w:bidi="ar-SA"/>
        </w:rPr>
      </w:pPr>
      <w:r w:rsidRPr="00572274">
        <w:rPr>
          <w:rFonts w:ascii="Times New Roman" w:eastAsia="Times New Roman" w:hAnsi="Times New Roman" w:cs="Times New Roman"/>
          <w:b/>
          <w:bCs/>
          <w:color w:val="auto"/>
          <w:sz w:val="30"/>
          <w:szCs w:val="30"/>
          <w:lang w:bidi="ar-SA"/>
        </w:rPr>
        <w:t>2. ПРЕДМЕТ ДОГОВОРА</w:t>
      </w:r>
    </w:p>
    <w:p w:rsidR="00582F26" w:rsidRPr="00572274" w:rsidRDefault="00354F35" w:rsidP="00E45D41">
      <w:pPr>
        <w:widowControl/>
        <w:shd w:val="clear" w:color="auto" w:fill="FFFFFF"/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</w:pPr>
      <w:r w:rsidRPr="00572274"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  <w:t xml:space="preserve">2.1. Исполнитель оказывает </w:t>
      </w:r>
      <w:r w:rsidRPr="00572274">
        <w:rPr>
          <w:rFonts w:ascii="Times New Roman" w:eastAsia="Times New Roman" w:hAnsi="Times New Roman" w:cs="Times New Roman"/>
          <w:b/>
          <w:color w:val="auto"/>
          <w:sz w:val="30"/>
          <w:szCs w:val="30"/>
          <w:lang w:bidi="ar-SA"/>
        </w:rPr>
        <w:t>услуги по</w:t>
      </w:r>
      <w:r w:rsidR="00CF316C" w:rsidRPr="00572274">
        <w:rPr>
          <w:rFonts w:ascii="Times New Roman" w:eastAsia="Times New Roman" w:hAnsi="Times New Roman" w:cs="Times New Roman"/>
          <w:b/>
          <w:color w:val="auto"/>
          <w:sz w:val="30"/>
          <w:szCs w:val="30"/>
          <w:lang w:bidi="ar-SA"/>
        </w:rPr>
        <w:t xml:space="preserve"> вывозу</w:t>
      </w:r>
      <w:r w:rsidRPr="00572274"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  <w:t xml:space="preserve"> </w:t>
      </w:r>
      <w:r w:rsidRPr="00572274">
        <w:rPr>
          <w:rFonts w:ascii="Times New Roman" w:eastAsia="Times New Roman" w:hAnsi="Times New Roman" w:cs="Times New Roman"/>
          <w:b/>
          <w:color w:val="auto"/>
          <w:sz w:val="30"/>
          <w:szCs w:val="30"/>
          <w:lang w:bidi="ar-SA"/>
        </w:rPr>
        <w:t>растительны</w:t>
      </w:r>
      <w:r w:rsidR="00CF316C" w:rsidRPr="00572274">
        <w:rPr>
          <w:rFonts w:ascii="Times New Roman" w:eastAsia="Times New Roman" w:hAnsi="Times New Roman" w:cs="Times New Roman"/>
          <w:b/>
          <w:color w:val="auto"/>
          <w:sz w:val="30"/>
          <w:szCs w:val="30"/>
          <w:lang w:bidi="ar-SA"/>
        </w:rPr>
        <w:t>х</w:t>
      </w:r>
      <w:r w:rsidRPr="00572274">
        <w:rPr>
          <w:rFonts w:ascii="Times New Roman" w:eastAsia="Times New Roman" w:hAnsi="Times New Roman" w:cs="Times New Roman"/>
          <w:b/>
          <w:color w:val="auto"/>
          <w:sz w:val="30"/>
          <w:szCs w:val="30"/>
          <w:lang w:bidi="ar-SA"/>
        </w:rPr>
        <w:t xml:space="preserve"> отход</w:t>
      </w:r>
      <w:r w:rsidR="00CF316C" w:rsidRPr="00572274">
        <w:rPr>
          <w:rFonts w:ascii="Times New Roman" w:eastAsia="Times New Roman" w:hAnsi="Times New Roman" w:cs="Times New Roman"/>
          <w:b/>
          <w:color w:val="auto"/>
          <w:sz w:val="30"/>
          <w:szCs w:val="30"/>
          <w:lang w:bidi="ar-SA"/>
        </w:rPr>
        <w:t xml:space="preserve">ов: </w:t>
      </w:r>
      <w:r w:rsidRPr="00572274">
        <w:rPr>
          <w:rFonts w:ascii="Times New Roman" w:eastAsia="Times New Roman" w:hAnsi="Times New Roman" w:cs="Times New Roman"/>
          <w:b/>
          <w:color w:val="auto"/>
          <w:sz w:val="30"/>
          <w:szCs w:val="30"/>
          <w:lang w:bidi="ar-SA"/>
        </w:rPr>
        <w:t>трав</w:t>
      </w:r>
      <w:r w:rsidR="00CF316C" w:rsidRPr="00572274">
        <w:rPr>
          <w:rFonts w:ascii="Times New Roman" w:eastAsia="Times New Roman" w:hAnsi="Times New Roman" w:cs="Times New Roman"/>
          <w:b/>
          <w:color w:val="auto"/>
          <w:sz w:val="30"/>
          <w:szCs w:val="30"/>
          <w:lang w:bidi="ar-SA"/>
        </w:rPr>
        <w:t>ы</w:t>
      </w:r>
      <w:r w:rsidRPr="00572274">
        <w:rPr>
          <w:rFonts w:ascii="Times New Roman" w:eastAsia="Times New Roman" w:hAnsi="Times New Roman" w:cs="Times New Roman"/>
          <w:b/>
          <w:color w:val="auto"/>
          <w:sz w:val="30"/>
          <w:szCs w:val="30"/>
          <w:lang w:bidi="ar-SA"/>
        </w:rPr>
        <w:t>, листв</w:t>
      </w:r>
      <w:r w:rsidR="00CF316C" w:rsidRPr="00572274">
        <w:rPr>
          <w:rFonts w:ascii="Times New Roman" w:eastAsia="Times New Roman" w:hAnsi="Times New Roman" w:cs="Times New Roman"/>
          <w:b/>
          <w:color w:val="auto"/>
          <w:sz w:val="30"/>
          <w:szCs w:val="30"/>
          <w:lang w:bidi="ar-SA"/>
        </w:rPr>
        <w:t>ы</w:t>
      </w:r>
      <w:r w:rsidRPr="00572274">
        <w:rPr>
          <w:rFonts w:ascii="Times New Roman" w:eastAsia="Times New Roman" w:hAnsi="Times New Roman" w:cs="Times New Roman"/>
          <w:b/>
          <w:color w:val="auto"/>
          <w:sz w:val="30"/>
          <w:szCs w:val="30"/>
          <w:lang w:bidi="ar-SA"/>
        </w:rPr>
        <w:t>, ботв</w:t>
      </w:r>
      <w:r w:rsidR="00CF316C" w:rsidRPr="00572274">
        <w:rPr>
          <w:rFonts w:ascii="Times New Roman" w:eastAsia="Times New Roman" w:hAnsi="Times New Roman" w:cs="Times New Roman"/>
          <w:b/>
          <w:color w:val="auto"/>
          <w:sz w:val="30"/>
          <w:szCs w:val="30"/>
          <w:lang w:bidi="ar-SA"/>
        </w:rPr>
        <w:t>ы</w:t>
      </w:r>
      <w:r w:rsidRPr="00572274">
        <w:rPr>
          <w:rFonts w:ascii="Times New Roman" w:eastAsia="Times New Roman" w:hAnsi="Times New Roman" w:cs="Times New Roman"/>
          <w:b/>
          <w:color w:val="auto"/>
          <w:sz w:val="30"/>
          <w:szCs w:val="30"/>
          <w:lang w:bidi="ar-SA"/>
        </w:rPr>
        <w:t xml:space="preserve">, </w:t>
      </w:r>
      <w:r w:rsidR="00CF316C" w:rsidRPr="00572274">
        <w:rPr>
          <w:rFonts w:ascii="Times New Roman" w:eastAsia="Times New Roman" w:hAnsi="Times New Roman" w:cs="Times New Roman"/>
          <w:b/>
          <w:color w:val="auto"/>
          <w:sz w:val="30"/>
          <w:szCs w:val="30"/>
          <w:lang w:bidi="ar-SA"/>
        </w:rPr>
        <w:t xml:space="preserve">отходов овощей и </w:t>
      </w:r>
      <w:r w:rsidRPr="00572274">
        <w:rPr>
          <w:rFonts w:ascii="Times New Roman" w:eastAsia="Times New Roman" w:hAnsi="Times New Roman" w:cs="Times New Roman"/>
          <w:b/>
          <w:color w:val="auto"/>
          <w:sz w:val="30"/>
          <w:szCs w:val="30"/>
          <w:lang w:bidi="ar-SA"/>
        </w:rPr>
        <w:t>фрукт</w:t>
      </w:r>
      <w:r w:rsidR="00CF316C" w:rsidRPr="00572274">
        <w:rPr>
          <w:rFonts w:ascii="Times New Roman" w:eastAsia="Times New Roman" w:hAnsi="Times New Roman" w:cs="Times New Roman"/>
          <w:b/>
          <w:color w:val="auto"/>
          <w:sz w:val="30"/>
          <w:szCs w:val="30"/>
          <w:lang w:bidi="ar-SA"/>
        </w:rPr>
        <w:t>ов</w:t>
      </w:r>
      <w:r w:rsidRPr="00572274">
        <w:rPr>
          <w:rFonts w:ascii="Times New Roman" w:eastAsia="Times New Roman" w:hAnsi="Times New Roman" w:cs="Times New Roman"/>
          <w:b/>
          <w:color w:val="auto"/>
          <w:sz w:val="30"/>
          <w:szCs w:val="30"/>
          <w:lang w:bidi="ar-SA"/>
        </w:rPr>
        <w:t xml:space="preserve">, </w:t>
      </w:r>
      <w:r w:rsidR="00EE7EF5" w:rsidRPr="00572274">
        <w:rPr>
          <w:rFonts w:ascii="Times New Roman" w:eastAsia="Times New Roman" w:hAnsi="Times New Roman" w:cs="Times New Roman"/>
          <w:b/>
          <w:color w:val="auto"/>
          <w:sz w:val="30"/>
          <w:szCs w:val="30"/>
          <w:lang w:bidi="ar-SA"/>
        </w:rPr>
        <w:t>измельченны</w:t>
      </w:r>
      <w:r w:rsidR="00CF316C" w:rsidRPr="00572274">
        <w:rPr>
          <w:rFonts w:ascii="Times New Roman" w:eastAsia="Times New Roman" w:hAnsi="Times New Roman" w:cs="Times New Roman"/>
          <w:b/>
          <w:color w:val="auto"/>
          <w:sz w:val="30"/>
          <w:szCs w:val="30"/>
          <w:lang w:bidi="ar-SA"/>
        </w:rPr>
        <w:t>х</w:t>
      </w:r>
      <w:r w:rsidR="00EE7EF5" w:rsidRPr="00572274">
        <w:rPr>
          <w:rFonts w:ascii="Times New Roman" w:eastAsia="Times New Roman" w:hAnsi="Times New Roman" w:cs="Times New Roman"/>
          <w:b/>
          <w:color w:val="auto"/>
          <w:sz w:val="30"/>
          <w:szCs w:val="30"/>
          <w:lang w:bidi="ar-SA"/>
        </w:rPr>
        <w:t xml:space="preserve"> </w:t>
      </w:r>
      <w:r w:rsidRPr="00572274">
        <w:rPr>
          <w:rFonts w:ascii="Times New Roman" w:eastAsia="Times New Roman" w:hAnsi="Times New Roman" w:cs="Times New Roman"/>
          <w:b/>
          <w:color w:val="auto"/>
          <w:sz w:val="30"/>
          <w:szCs w:val="30"/>
          <w:lang w:bidi="ar-SA"/>
        </w:rPr>
        <w:t>вет</w:t>
      </w:r>
      <w:r w:rsidR="00CF316C" w:rsidRPr="00572274">
        <w:rPr>
          <w:rFonts w:ascii="Times New Roman" w:eastAsia="Times New Roman" w:hAnsi="Times New Roman" w:cs="Times New Roman"/>
          <w:b/>
          <w:color w:val="auto"/>
          <w:sz w:val="30"/>
          <w:szCs w:val="30"/>
          <w:lang w:bidi="ar-SA"/>
        </w:rPr>
        <w:t>ок от обрезки кустов и деревьев</w:t>
      </w:r>
      <w:r w:rsidR="00CF316C" w:rsidRPr="00572274">
        <w:rPr>
          <w:b/>
        </w:rPr>
        <w:t xml:space="preserve"> </w:t>
      </w:r>
      <w:r w:rsidR="00CF316C" w:rsidRPr="00572274">
        <w:rPr>
          <w:rFonts w:ascii="Times New Roman" w:hAnsi="Times New Roman" w:cs="Times New Roman"/>
          <w:b/>
        </w:rPr>
        <w:t>(</w:t>
      </w:r>
      <w:r w:rsidR="00CF316C" w:rsidRPr="00572274">
        <w:rPr>
          <w:rFonts w:ascii="Times New Roman" w:eastAsia="Times New Roman" w:hAnsi="Times New Roman" w:cs="Times New Roman"/>
          <w:b/>
          <w:color w:val="auto"/>
          <w:sz w:val="30"/>
          <w:szCs w:val="30"/>
          <w:lang w:bidi="ar-SA"/>
        </w:rPr>
        <w:t>далее – растительные отходы)</w:t>
      </w:r>
      <w:r w:rsidRPr="00572274"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  <w:t xml:space="preserve"> от уборки земельных участков, предоставленных для строительства одноквартирных и блокированных домов, а Потребитель обязуется оплатить</w:t>
      </w:r>
      <w:r w:rsidR="00583F46" w:rsidRPr="00572274"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  <w:t xml:space="preserve"> </w:t>
      </w:r>
      <w:r w:rsidRPr="00572274"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  <w:t>эти услуги.</w:t>
      </w:r>
      <w:r w:rsidRPr="00572274"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  <w:br/>
        <w:t xml:space="preserve">2.2. </w:t>
      </w:r>
      <w:r w:rsidR="008C6F15" w:rsidRPr="00572274"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  <w:t xml:space="preserve">Услуги по вывозу растительных отходов </w:t>
      </w:r>
      <w:r w:rsidRPr="00572274"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  <w:t>оказыва</w:t>
      </w:r>
      <w:r w:rsidR="008C6F15" w:rsidRPr="00572274"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  <w:t>ю</w:t>
      </w:r>
      <w:r w:rsidRPr="00572274"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  <w:t>тся на территори</w:t>
      </w:r>
      <w:r w:rsidR="001A0B73" w:rsidRPr="00572274"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  <w:t>ях</w:t>
      </w:r>
      <w:r w:rsidRPr="00572274"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  <w:t xml:space="preserve">: г. Бреста, Брестского, </w:t>
      </w:r>
      <w:proofErr w:type="spellStart"/>
      <w:r w:rsidRPr="00572274"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  <w:t>Жабинковского</w:t>
      </w:r>
      <w:proofErr w:type="spellEnd"/>
      <w:r w:rsidRPr="00572274"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  <w:t xml:space="preserve"> и </w:t>
      </w:r>
      <w:proofErr w:type="spellStart"/>
      <w:r w:rsidRPr="00572274"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  <w:t>Каменецкого</w:t>
      </w:r>
      <w:proofErr w:type="spellEnd"/>
      <w:r w:rsidRPr="00572274"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  <w:t xml:space="preserve"> районов Брестской области.</w:t>
      </w:r>
    </w:p>
    <w:p w:rsidR="00582F26" w:rsidRPr="00572274" w:rsidRDefault="00354F35" w:rsidP="005E60DF">
      <w:pPr>
        <w:pStyle w:val="ac"/>
        <w:widowControl/>
        <w:numPr>
          <w:ilvl w:val="0"/>
          <w:numId w:val="8"/>
        </w:num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auto"/>
          <w:sz w:val="30"/>
          <w:szCs w:val="30"/>
          <w:lang w:bidi="ar-SA"/>
        </w:rPr>
      </w:pPr>
      <w:r w:rsidRPr="00572274">
        <w:rPr>
          <w:rFonts w:ascii="Times New Roman" w:eastAsia="Times New Roman" w:hAnsi="Times New Roman" w:cs="Times New Roman"/>
          <w:b/>
          <w:bCs/>
          <w:color w:val="auto"/>
          <w:sz w:val="30"/>
          <w:szCs w:val="30"/>
          <w:lang w:bidi="ar-SA"/>
        </w:rPr>
        <w:t>ОБЯЗАННОСТИ СТОРОН</w:t>
      </w:r>
    </w:p>
    <w:p w:rsidR="00582F26" w:rsidRPr="00572274" w:rsidRDefault="00650675" w:rsidP="009C4671">
      <w:pPr>
        <w:pStyle w:val="20"/>
        <w:tabs>
          <w:tab w:val="left" w:pos="1166"/>
        </w:tabs>
        <w:spacing w:line="240" w:lineRule="auto"/>
        <w:ind w:firstLine="0"/>
        <w:jc w:val="both"/>
        <w:rPr>
          <w:b/>
          <w:sz w:val="28"/>
          <w:szCs w:val="28"/>
        </w:rPr>
      </w:pPr>
      <w:r w:rsidRPr="00572274">
        <w:rPr>
          <w:iCs/>
          <w:sz w:val="28"/>
          <w:szCs w:val="28"/>
        </w:rPr>
        <w:t>3.1.</w:t>
      </w:r>
      <w:r w:rsidR="00582F26" w:rsidRPr="00572274">
        <w:rPr>
          <w:b/>
          <w:iCs/>
          <w:sz w:val="28"/>
          <w:szCs w:val="28"/>
        </w:rPr>
        <w:t>Исполнитель обязан:</w:t>
      </w:r>
      <w:r w:rsidRPr="00572274">
        <w:rPr>
          <w:b/>
          <w:sz w:val="28"/>
          <w:szCs w:val="28"/>
        </w:rPr>
        <w:t xml:space="preserve"> </w:t>
      </w:r>
      <w:r w:rsidR="00582F26" w:rsidRPr="00572274">
        <w:rPr>
          <w:sz w:val="28"/>
          <w:szCs w:val="28"/>
        </w:rPr>
        <w:t xml:space="preserve">производить вывоз </w:t>
      </w:r>
      <w:r w:rsidR="004470FE" w:rsidRPr="00572274">
        <w:rPr>
          <w:sz w:val="28"/>
          <w:szCs w:val="28"/>
        </w:rPr>
        <w:t>растительных отходов</w:t>
      </w:r>
      <w:r w:rsidR="00582F26" w:rsidRPr="00572274">
        <w:rPr>
          <w:sz w:val="28"/>
          <w:szCs w:val="28"/>
        </w:rPr>
        <w:t xml:space="preserve"> </w:t>
      </w:r>
      <w:r w:rsidRPr="00572274">
        <w:rPr>
          <w:sz w:val="28"/>
          <w:szCs w:val="28"/>
        </w:rPr>
        <w:t>от уборки земельных участков</w:t>
      </w:r>
      <w:r w:rsidR="00582F26" w:rsidRPr="00572274">
        <w:rPr>
          <w:sz w:val="28"/>
          <w:szCs w:val="28"/>
        </w:rPr>
        <w:t xml:space="preserve"> по тарифам согласно п. 4.1. Договора;</w:t>
      </w:r>
    </w:p>
    <w:p w:rsidR="00582F26" w:rsidRPr="00572274" w:rsidRDefault="00582F26" w:rsidP="009C4671">
      <w:pPr>
        <w:pStyle w:val="20"/>
        <w:tabs>
          <w:tab w:val="left" w:pos="1260"/>
        </w:tabs>
        <w:spacing w:line="240" w:lineRule="auto"/>
        <w:ind w:firstLine="0"/>
        <w:jc w:val="both"/>
        <w:rPr>
          <w:b/>
          <w:sz w:val="28"/>
          <w:szCs w:val="28"/>
        </w:rPr>
      </w:pPr>
      <w:r w:rsidRPr="00572274">
        <w:rPr>
          <w:iCs/>
          <w:sz w:val="28"/>
          <w:szCs w:val="28"/>
        </w:rPr>
        <w:t>3.2.</w:t>
      </w:r>
      <w:r w:rsidRPr="00572274">
        <w:rPr>
          <w:b/>
          <w:iCs/>
          <w:sz w:val="28"/>
          <w:szCs w:val="28"/>
        </w:rPr>
        <w:t xml:space="preserve"> Потребитель обязан:</w:t>
      </w:r>
    </w:p>
    <w:p w:rsidR="00582F26" w:rsidRPr="00572274" w:rsidRDefault="00582F26" w:rsidP="009C4671">
      <w:pPr>
        <w:pStyle w:val="20"/>
        <w:tabs>
          <w:tab w:val="left" w:pos="1345"/>
        </w:tabs>
        <w:spacing w:line="240" w:lineRule="auto"/>
        <w:ind w:firstLine="0"/>
        <w:jc w:val="both"/>
        <w:rPr>
          <w:sz w:val="28"/>
          <w:szCs w:val="28"/>
        </w:rPr>
      </w:pPr>
      <w:r w:rsidRPr="00572274">
        <w:rPr>
          <w:sz w:val="28"/>
          <w:szCs w:val="28"/>
        </w:rPr>
        <w:t>3.2.1. надлежащим образом исполнять условия Договора и соблюдать законодательство Республики Беларусь;</w:t>
      </w:r>
    </w:p>
    <w:p w:rsidR="00582F26" w:rsidRPr="00572274" w:rsidRDefault="00582F26" w:rsidP="009C4671">
      <w:pPr>
        <w:pStyle w:val="20"/>
        <w:tabs>
          <w:tab w:val="left" w:pos="1348"/>
        </w:tabs>
        <w:spacing w:line="240" w:lineRule="auto"/>
        <w:ind w:firstLine="0"/>
        <w:jc w:val="both"/>
        <w:rPr>
          <w:sz w:val="28"/>
          <w:szCs w:val="28"/>
        </w:rPr>
      </w:pPr>
      <w:r w:rsidRPr="00572274">
        <w:rPr>
          <w:sz w:val="28"/>
          <w:szCs w:val="28"/>
        </w:rPr>
        <w:t xml:space="preserve">3.2.2. размещать отходы растительности от уборки земельных участков в </w:t>
      </w:r>
      <w:r w:rsidRPr="00572274">
        <w:rPr>
          <w:sz w:val="28"/>
          <w:szCs w:val="28"/>
        </w:rPr>
        <w:lastRenderedPageBreak/>
        <w:t>отдельной таре у своих домовладений;</w:t>
      </w:r>
    </w:p>
    <w:p w:rsidR="00582F26" w:rsidRPr="00572274" w:rsidRDefault="00582F26" w:rsidP="009C4671">
      <w:pPr>
        <w:pStyle w:val="20"/>
        <w:tabs>
          <w:tab w:val="left" w:pos="1352"/>
        </w:tabs>
        <w:spacing w:line="240" w:lineRule="auto"/>
        <w:ind w:firstLine="0"/>
        <w:jc w:val="both"/>
        <w:rPr>
          <w:sz w:val="28"/>
          <w:szCs w:val="28"/>
        </w:rPr>
      </w:pPr>
      <w:r w:rsidRPr="00572274">
        <w:rPr>
          <w:sz w:val="28"/>
          <w:szCs w:val="28"/>
        </w:rPr>
        <w:t>3.2.3. измельчать и увязывать отходы, образующиеся на земельном участке Заказчика от обрезки деревьев и кустарников в связки, в пределах размеров 50 - 70 см, весом не более 20 кг каждая;</w:t>
      </w:r>
    </w:p>
    <w:p w:rsidR="00654423" w:rsidRPr="00572274" w:rsidRDefault="00654423" w:rsidP="009C4671">
      <w:pPr>
        <w:pStyle w:val="20"/>
        <w:tabs>
          <w:tab w:val="left" w:pos="1352"/>
        </w:tabs>
        <w:spacing w:line="240" w:lineRule="auto"/>
        <w:ind w:firstLine="0"/>
        <w:jc w:val="both"/>
        <w:rPr>
          <w:sz w:val="28"/>
          <w:szCs w:val="28"/>
        </w:rPr>
      </w:pPr>
      <w:r w:rsidRPr="00572274">
        <w:rPr>
          <w:sz w:val="28"/>
          <w:szCs w:val="28"/>
        </w:rPr>
        <w:t xml:space="preserve">3.2.4. исключить в отходах растительности иных видов отходов (твердых коммунальных отходов, вторичных материальных ресурсов, крупногабаритных и строительных отходов), а также камней, песка и прочих нерастительных и опасных отходов; </w:t>
      </w:r>
    </w:p>
    <w:p w:rsidR="00654423" w:rsidRPr="00572274" w:rsidRDefault="00654423" w:rsidP="009C4671">
      <w:pPr>
        <w:pStyle w:val="20"/>
        <w:tabs>
          <w:tab w:val="left" w:pos="1348"/>
        </w:tabs>
        <w:spacing w:line="240" w:lineRule="auto"/>
        <w:ind w:firstLine="0"/>
        <w:jc w:val="both"/>
        <w:rPr>
          <w:sz w:val="28"/>
          <w:szCs w:val="28"/>
        </w:rPr>
      </w:pPr>
      <w:r w:rsidRPr="00572274">
        <w:rPr>
          <w:sz w:val="28"/>
          <w:szCs w:val="28"/>
        </w:rPr>
        <w:t>3.2.5. обеспечивать разделение отходов по видам, не допускать выброс пригодных к использованию вторичных материальных ресурсов;</w:t>
      </w:r>
    </w:p>
    <w:p w:rsidR="0053416E" w:rsidRPr="00572274" w:rsidRDefault="0053416E" w:rsidP="009C467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354F35" w:rsidRPr="00572274" w:rsidRDefault="00354F35" w:rsidP="009C467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57227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4. СТОИМОСТЬ И ПОРЯДОК РАСЧЕТОВ</w:t>
      </w:r>
    </w:p>
    <w:p w:rsidR="00582F26" w:rsidRPr="00572274" w:rsidRDefault="00354F35" w:rsidP="009C4671">
      <w:pPr>
        <w:pStyle w:val="a4"/>
        <w:spacing w:line="240" w:lineRule="auto"/>
        <w:ind w:firstLine="0"/>
        <w:jc w:val="both"/>
        <w:rPr>
          <w:sz w:val="28"/>
          <w:szCs w:val="28"/>
        </w:rPr>
      </w:pPr>
      <w:r w:rsidRPr="00572274">
        <w:rPr>
          <w:sz w:val="28"/>
          <w:szCs w:val="28"/>
        </w:rPr>
        <w:t xml:space="preserve">4.1. </w:t>
      </w:r>
      <w:r w:rsidR="0053416E" w:rsidRPr="00572274">
        <w:rPr>
          <w:sz w:val="28"/>
          <w:szCs w:val="28"/>
        </w:rPr>
        <w:t>Стоимость вывоза растительных отходов определяется прейскурантом, утвержденным на КПУП «Брестский Мусороперерабатывающий завод»</w:t>
      </w:r>
      <w:r w:rsidR="004470FE" w:rsidRPr="00572274">
        <w:rPr>
          <w:sz w:val="28"/>
          <w:szCs w:val="28"/>
        </w:rPr>
        <w:t>, который</w:t>
      </w:r>
      <w:r w:rsidR="0053416E" w:rsidRPr="00572274">
        <w:rPr>
          <w:sz w:val="28"/>
          <w:szCs w:val="28"/>
        </w:rPr>
        <w:t xml:space="preserve"> размещен </w:t>
      </w:r>
      <w:r w:rsidR="004470FE" w:rsidRPr="00572274">
        <w:rPr>
          <w:sz w:val="28"/>
          <w:szCs w:val="28"/>
        </w:rPr>
        <w:t>на сайте предприятия</w:t>
      </w:r>
      <w:r w:rsidR="00E45D41" w:rsidRPr="00572274">
        <w:rPr>
          <w:sz w:val="28"/>
          <w:szCs w:val="28"/>
        </w:rPr>
        <w:t>,</w:t>
      </w:r>
      <w:r w:rsidR="004470FE" w:rsidRPr="00572274">
        <w:rPr>
          <w:sz w:val="28"/>
          <w:szCs w:val="28"/>
        </w:rPr>
        <w:t xml:space="preserve"> </w:t>
      </w:r>
      <w:r w:rsidR="00E45D41" w:rsidRPr="00572274">
        <w:rPr>
          <w:sz w:val="28"/>
          <w:szCs w:val="28"/>
        </w:rPr>
        <w:t xml:space="preserve">переход по </w:t>
      </w:r>
      <w:r w:rsidR="004470FE" w:rsidRPr="00572274">
        <w:rPr>
          <w:sz w:val="28"/>
          <w:szCs w:val="28"/>
        </w:rPr>
        <w:t>вкладк</w:t>
      </w:r>
      <w:r w:rsidR="00E45D41" w:rsidRPr="00572274">
        <w:rPr>
          <w:sz w:val="28"/>
          <w:szCs w:val="28"/>
        </w:rPr>
        <w:t>ам</w:t>
      </w:r>
      <w:r w:rsidR="004470FE" w:rsidRPr="00572274">
        <w:rPr>
          <w:sz w:val="28"/>
          <w:szCs w:val="28"/>
        </w:rPr>
        <w:t>: Услуги - Реализация различного рода товаров и услуг (</w:t>
      </w:r>
      <w:r w:rsidR="0053416E" w:rsidRPr="00572274">
        <w:rPr>
          <w:sz w:val="28"/>
          <w:szCs w:val="28"/>
        </w:rPr>
        <w:t>https://bmpz.by/uslugi/realizaciya-razlichnogo-roda-tovarov-i-uslug/</w:t>
      </w:r>
      <w:r w:rsidR="004470FE" w:rsidRPr="00572274">
        <w:rPr>
          <w:sz w:val="28"/>
          <w:szCs w:val="28"/>
        </w:rPr>
        <w:t>)</w:t>
      </w:r>
      <w:r w:rsidR="0053416E" w:rsidRPr="00572274">
        <w:rPr>
          <w:sz w:val="28"/>
          <w:szCs w:val="28"/>
        </w:rPr>
        <w:t>.</w:t>
      </w:r>
      <w:r w:rsidR="00582F26" w:rsidRPr="00572274">
        <w:rPr>
          <w:sz w:val="28"/>
          <w:szCs w:val="28"/>
        </w:rPr>
        <w:t xml:space="preserve"> В случае отказа Потребителя от услуг по вывозу </w:t>
      </w:r>
      <w:r w:rsidR="00E45D41" w:rsidRPr="00572274">
        <w:rPr>
          <w:sz w:val="28"/>
          <w:szCs w:val="28"/>
        </w:rPr>
        <w:t xml:space="preserve">растительных </w:t>
      </w:r>
      <w:r w:rsidR="00582F26" w:rsidRPr="00572274">
        <w:rPr>
          <w:sz w:val="28"/>
          <w:szCs w:val="28"/>
        </w:rPr>
        <w:t>отходов, данные отходы вывозиться не будут, и подлежат компостированию Потребителем</w:t>
      </w:r>
      <w:r w:rsidR="00E45D41" w:rsidRPr="00572274">
        <w:rPr>
          <w:sz w:val="28"/>
          <w:szCs w:val="28"/>
        </w:rPr>
        <w:t xml:space="preserve"> на земельном участке</w:t>
      </w:r>
      <w:r w:rsidR="00650675" w:rsidRPr="00572274">
        <w:rPr>
          <w:sz w:val="28"/>
          <w:szCs w:val="28"/>
        </w:rPr>
        <w:t xml:space="preserve"> или самостоятельн</w:t>
      </w:r>
      <w:r w:rsidR="00E45D41" w:rsidRPr="00572274">
        <w:rPr>
          <w:sz w:val="28"/>
          <w:szCs w:val="28"/>
        </w:rPr>
        <w:t>о</w:t>
      </w:r>
      <w:r w:rsidR="00650675" w:rsidRPr="00572274">
        <w:rPr>
          <w:sz w:val="28"/>
          <w:szCs w:val="28"/>
        </w:rPr>
        <w:t xml:space="preserve"> </w:t>
      </w:r>
      <w:r w:rsidR="00E45D41" w:rsidRPr="00572274">
        <w:rPr>
          <w:sz w:val="28"/>
          <w:szCs w:val="28"/>
        </w:rPr>
        <w:t>могут вывезены</w:t>
      </w:r>
      <w:r w:rsidR="00650675" w:rsidRPr="00572274">
        <w:rPr>
          <w:sz w:val="28"/>
          <w:szCs w:val="28"/>
        </w:rPr>
        <w:t xml:space="preserve"> на площадки</w:t>
      </w:r>
      <w:r w:rsidR="006160DF" w:rsidRPr="00572274">
        <w:rPr>
          <w:sz w:val="28"/>
          <w:szCs w:val="28"/>
        </w:rPr>
        <w:t xml:space="preserve"> Исполнителя</w:t>
      </w:r>
      <w:r w:rsidR="00650675" w:rsidRPr="00572274">
        <w:rPr>
          <w:sz w:val="28"/>
          <w:szCs w:val="28"/>
        </w:rPr>
        <w:t>, расположенные</w:t>
      </w:r>
      <w:r w:rsidR="006160DF" w:rsidRPr="00572274">
        <w:rPr>
          <w:sz w:val="28"/>
          <w:szCs w:val="28"/>
        </w:rPr>
        <w:t xml:space="preserve"> по адресам</w:t>
      </w:r>
      <w:r w:rsidR="00BE6281" w:rsidRPr="00572274">
        <w:rPr>
          <w:sz w:val="28"/>
          <w:szCs w:val="28"/>
        </w:rPr>
        <w:t>:</w:t>
      </w:r>
      <w:r w:rsidR="006160DF" w:rsidRPr="00572274">
        <w:rPr>
          <w:sz w:val="28"/>
          <w:szCs w:val="28"/>
        </w:rPr>
        <w:t xml:space="preserve"> г. Брест, ул. Генерала Тимофеева, 29А; </w:t>
      </w:r>
      <w:r w:rsidR="00BE6281" w:rsidRPr="00572274">
        <w:rPr>
          <w:sz w:val="28"/>
          <w:szCs w:val="28"/>
        </w:rPr>
        <w:t>пер. Городской, 5.</w:t>
      </w:r>
    </w:p>
    <w:p w:rsidR="0053416E" w:rsidRPr="00572274" w:rsidRDefault="00354F35" w:rsidP="009C4671">
      <w:pPr>
        <w:pStyle w:val="a7"/>
        <w:tabs>
          <w:tab w:val="left" w:pos="1351"/>
        </w:tabs>
        <w:ind w:firstLine="0"/>
        <w:jc w:val="both"/>
        <w:rPr>
          <w:sz w:val="30"/>
          <w:szCs w:val="30"/>
        </w:rPr>
      </w:pPr>
      <w:r w:rsidRPr="00572274">
        <w:rPr>
          <w:rFonts w:eastAsia="Times New Roman"/>
        </w:rPr>
        <w:t>4.2. Исполнитель имеет право в одностороннем порядке изменять тарифы, уведомив Потребителя путем публикации информации на сайте не позднее чем за 10 дней до изменения.</w:t>
      </w:r>
      <w:r w:rsidR="0053416E" w:rsidRPr="00572274">
        <w:rPr>
          <w:rStyle w:val="11"/>
        </w:rPr>
        <w:t xml:space="preserve"> </w:t>
      </w:r>
      <w:r w:rsidR="0053416E" w:rsidRPr="00572274">
        <w:t xml:space="preserve">Таким образом, стороны пришли к соглашению, о том, что любые изменения и/или дополнения в настоящий договор (оферту) вносятся в одностороннем порядке по решению Исполнителя с момента указанного в новой оферте и размещаются </w:t>
      </w:r>
      <w:r w:rsidR="0053416E" w:rsidRPr="00572274">
        <w:rPr>
          <w:sz w:val="30"/>
          <w:szCs w:val="30"/>
        </w:rPr>
        <w:t xml:space="preserve">Исполнителем </w:t>
      </w:r>
      <w:r w:rsidR="004470FE" w:rsidRPr="00572274">
        <w:rPr>
          <w:sz w:val="30"/>
          <w:szCs w:val="30"/>
        </w:rPr>
        <w:t>на сайте предприятия.</w:t>
      </w:r>
    </w:p>
    <w:p w:rsidR="00354F35" w:rsidRPr="00572274" w:rsidRDefault="00354F35" w:rsidP="009C4671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</w:pPr>
      <w:r w:rsidRPr="00572274"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  <w:t xml:space="preserve">4.3. Оплата производится </w:t>
      </w:r>
      <w:r w:rsidR="00ED5F9E" w:rsidRPr="00572274"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  <w:t xml:space="preserve">через банковский терминал по факту оказания услуги. </w:t>
      </w:r>
      <w:r w:rsidR="00582F26" w:rsidRPr="00572274"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  <w:t>При изменении тарифа на оказываемые услуги Потребитель производит оплату услуг по вновь установленным тарифам.</w:t>
      </w:r>
    </w:p>
    <w:p w:rsidR="0053416E" w:rsidRPr="00572274" w:rsidRDefault="0053416E" w:rsidP="009C4671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auto"/>
          <w:sz w:val="30"/>
          <w:szCs w:val="30"/>
          <w:lang w:bidi="ar-SA"/>
        </w:rPr>
      </w:pPr>
      <w:r w:rsidRPr="00572274">
        <w:rPr>
          <w:rFonts w:ascii="Times New Roman" w:eastAsia="Times New Roman" w:hAnsi="Times New Roman" w:cs="Times New Roman"/>
          <w:b/>
          <w:bCs/>
          <w:color w:val="auto"/>
          <w:sz w:val="30"/>
          <w:szCs w:val="30"/>
          <w:lang w:bidi="ar-SA"/>
        </w:rPr>
        <w:t xml:space="preserve">                     </w:t>
      </w:r>
    </w:p>
    <w:p w:rsidR="00354F35" w:rsidRPr="00572274" w:rsidRDefault="0053416E" w:rsidP="009C4671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auto"/>
          <w:sz w:val="30"/>
          <w:szCs w:val="30"/>
          <w:lang w:bidi="ar-SA"/>
        </w:rPr>
      </w:pPr>
      <w:r w:rsidRPr="00572274">
        <w:rPr>
          <w:rFonts w:ascii="Times New Roman" w:eastAsia="Times New Roman" w:hAnsi="Times New Roman" w:cs="Times New Roman"/>
          <w:b/>
          <w:bCs/>
          <w:color w:val="auto"/>
          <w:sz w:val="30"/>
          <w:szCs w:val="30"/>
          <w:lang w:bidi="ar-SA"/>
        </w:rPr>
        <w:t xml:space="preserve">                    </w:t>
      </w:r>
      <w:r w:rsidR="00354F35" w:rsidRPr="00572274">
        <w:rPr>
          <w:rFonts w:ascii="Times New Roman" w:eastAsia="Times New Roman" w:hAnsi="Times New Roman" w:cs="Times New Roman"/>
          <w:b/>
          <w:bCs/>
          <w:color w:val="auto"/>
          <w:sz w:val="30"/>
          <w:szCs w:val="30"/>
          <w:lang w:bidi="ar-SA"/>
        </w:rPr>
        <w:t>5. ОТВЕТСТВЕННОСТЬ</w:t>
      </w:r>
      <w:r w:rsidR="00261D16" w:rsidRPr="00572274">
        <w:rPr>
          <w:rFonts w:ascii="Times New Roman" w:eastAsia="Times New Roman" w:hAnsi="Times New Roman" w:cs="Times New Roman"/>
          <w:b/>
          <w:bCs/>
          <w:color w:val="auto"/>
          <w:sz w:val="30"/>
          <w:szCs w:val="30"/>
          <w:lang w:bidi="ar-SA"/>
        </w:rPr>
        <w:t xml:space="preserve"> СТОРОН</w:t>
      </w:r>
    </w:p>
    <w:p w:rsidR="00354F35" w:rsidRPr="00572274" w:rsidRDefault="00354F35" w:rsidP="009C4671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227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5.1. Исполнитель освобождается от вывоза горящих, тлеющих или ненадлежащим образом подготовленных (п. 3.2</w:t>
      </w:r>
      <w:r w:rsidR="0053416E" w:rsidRPr="0057227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Договора</w:t>
      </w:r>
      <w:r w:rsidRPr="0057227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 отходов.</w:t>
      </w:r>
      <w:r w:rsidRPr="0057227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br/>
        <w:t>услуг.</w:t>
      </w:r>
      <w:r w:rsidRPr="0057227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br/>
        <w:t>5.</w:t>
      </w:r>
      <w:r w:rsidR="0053416E" w:rsidRPr="0057227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</w:t>
      </w:r>
      <w:r w:rsidRPr="0057227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Стороны несут ответственность в соответствии с законодательством Республики Беларусь.</w:t>
      </w:r>
    </w:p>
    <w:p w:rsidR="0053416E" w:rsidRPr="00572274" w:rsidRDefault="0053416E" w:rsidP="009C4671">
      <w:pPr>
        <w:widowControl/>
        <w:shd w:val="clear" w:color="auto" w:fill="FFFFFF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57227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5.3. </w:t>
      </w:r>
      <w:r w:rsidRPr="0057227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 случае несвоевременного или неполного внесения платы Потребитель выплачивает </w:t>
      </w:r>
      <w:r w:rsidR="00995385" w:rsidRPr="0057227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неустойку (</w:t>
      </w:r>
      <w:r w:rsidRPr="00572274">
        <w:rPr>
          <w:rStyle w:val="a9"/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пен</w:t>
      </w:r>
      <w:r w:rsidR="00995385" w:rsidRPr="00572274">
        <w:rPr>
          <w:rStyle w:val="a9"/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и) Исполнителю</w:t>
      </w:r>
      <w:r w:rsidRPr="0057227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в размере </w:t>
      </w:r>
      <w:r w:rsidRPr="00572274">
        <w:rPr>
          <w:rStyle w:val="a9"/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0,3</w:t>
      </w:r>
      <w:r w:rsidR="00995385" w:rsidRPr="00572274">
        <w:rPr>
          <w:rStyle w:val="a9"/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%</w:t>
      </w:r>
      <w:r w:rsidR="00995385" w:rsidRPr="0057227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от</w:t>
      </w:r>
      <w:r w:rsidRPr="0057227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неуплаченной в срок суммы за каждый</w:t>
      </w:r>
      <w:r w:rsidR="00995385" w:rsidRPr="0057227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календарный</w:t>
      </w:r>
      <w:r w:rsidRPr="0057227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день просрочки.</w:t>
      </w:r>
    </w:p>
    <w:p w:rsidR="00530B5D" w:rsidRPr="00572274" w:rsidRDefault="00995385" w:rsidP="009C4671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72274">
        <w:rPr>
          <w:rFonts w:ascii="Times New Roman" w:hAnsi="Times New Roman" w:cs="Times New Roman"/>
          <w:color w:val="auto"/>
          <w:sz w:val="28"/>
          <w:szCs w:val="28"/>
        </w:rPr>
        <w:t xml:space="preserve">5.4. </w:t>
      </w:r>
      <w:r w:rsidR="00530B5D" w:rsidRPr="00572274">
        <w:rPr>
          <w:rFonts w:ascii="Times New Roman" w:hAnsi="Times New Roman" w:cs="Times New Roman"/>
          <w:color w:val="auto"/>
          <w:sz w:val="28"/>
          <w:szCs w:val="28"/>
        </w:rPr>
        <w:t xml:space="preserve">Все споры и разногласия, возникающие в связи с исполнением настоящего договора, Стороны будут стремиться разрешить путем переговоров и </w:t>
      </w:r>
      <w:r w:rsidR="00530B5D" w:rsidRPr="00572274">
        <w:rPr>
          <w:rFonts w:ascii="Times New Roman" w:hAnsi="Times New Roman" w:cs="Times New Roman"/>
          <w:color w:val="auto"/>
          <w:sz w:val="28"/>
          <w:szCs w:val="28"/>
        </w:rPr>
        <w:lastRenderedPageBreak/>
        <w:t>соблюдения обязательного претензионного порядка.</w:t>
      </w:r>
    </w:p>
    <w:p w:rsidR="00530B5D" w:rsidRPr="00572274" w:rsidRDefault="00530B5D" w:rsidP="009C4671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72274">
        <w:rPr>
          <w:rFonts w:ascii="Times New Roman" w:hAnsi="Times New Roman" w:cs="Times New Roman"/>
          <w:color w:val="auto"/>
          <w:sz w:val="28"/>
          <w:szCs w:val="28"/>
        </w:rPr>
        <w:t>5.5. Сторона, чьи права или законные интересы нарушены, обязана направить другой Стороне письменную претензию. Претензии направляются заказным письмом с уведомлением о вручении по адресу.</w:t>
      </w:r>
    </w:p>
    <w:p w:rsidR="00530B5D" w:rsidRPr="00572274" w:rsidRDefault="00530B5D" w:rsidP="009C4671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72274">
        <w:rPr>
          <w:rFonts w:ascii="Times New Roman" w:hAnsi="Times New Roman" w:cs="Times New Roman"/>
          <w:color w:val="auto"/>
          <w:sz w:val="28"/>
          <w:szCs w:val="28"/>
        </w:rPr>
        <w:t>5.6. Срок рассмотрения претензии составляет 15 (пятнадцать) календарных дней с даты ее получения Стороной.</w:t>
      </w:r>
    </w:p>
    <w:p w:rsidR="00530B5D" w:rsidRPr="00572274" w:rsidRDefault="00530B5D" w:rsidP="009C4671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72274">
        <w:rPr>
          <w:rFonts w:ascii="Times New Roman" w:hAnsi="Times New Roman" w:cs="Times New Roman"/>
          <w:color w:val="auto"/>
          <w:sz w:val="28"/>
          <w:szCs w:val="28"/>
        </w:rPr>
        <w:t>5.7. В случае если претензия оставлена без ответа в установленный срок либо Стороны не пришли к соглашению, спор передается на рассмотрение в суд по месту нахождения Исполнителя в порядке, установленном процессуальным законодательством Республики Беларусь.</w:t>
      </w:r>
    </w:p>
    <w:p w:rsidR="00995385" w:rsidRPr="00572274" w:rsidRDefault="00530B5D" w:rsidP="009C4671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72274">
        <w:rPr>
          <w:rFonts w:ascii="Times New Roman" w:hAnsi="Times New Roman" w:cs="Times New Roman"/>
          <w:color w:val="auto"/>
          <w:sz w:val="28"/>
          <w:szCs w:val="28"/>
        </w:rPr>
        <w:t>5.8. Стороны признают юридическую силу переписки (скан-копий документов), направляемой по электронной почте или иным каналам связи.</w:t>
      </w:r>
    </w:p>
    <w:p w:rsidR="00582F26" w:rsidRPr="00572274" w:rsidRDefault="00582F26" w:rsidP="009C4671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582F26" w:rsidRPr="00572274" w:rsidRDefault="00582F26" w:rsidP="009C4671">
      <w:pPr>
        <w:pStyle w:val="20"/>
        <w:numPr>
          <w:ilvl w:val="0"/>
          <w:numId w:val="9"/>
        </w:numPr>
        <w:tabs>
          <w:tab w:val="left" w:pos="299"/>
        </w:tabs>
        <w:spacing w:line="240" w:lineRule="auto"/>
        <w:ind w:left="0" w:firstLine="0"/>
        <w:jc w:val="center"/>
        <w:rPr>
          <w:sz w:val="28"/>
          <w:szCs w:val="28"/>
        </w:rPr>
      </w:pPr>
      <w:r w:rsidRPr="00572274">
        <w:rPr>
          <w:b/>
          <w:bCs/>
          <w:sz w:val="28"/>
          <w:szCs w:val="28"/>
        </w:rPr>
        <w:t>ФОРС - МАЖОР</w:t>
      </w:r>
    </w:p>
    <w:p w:rsidR="00582F26" w:rsidRPr="00572274" w:rsidRDefault="00582F26" w:rsidP="009C4671">
      <w:pPr>
        <w:pStyle w:val="20"/>
        <w:numPr>
          <w:ilvl w:val="1"/>
          <w:numId w:val="9"/>
        </w:numPr>
        <w:tabs>
          <w:tab w:val="left" w:pos="1156"/>
        </w:tabs>
        <w:spacing w:line="240" w:lineRule="auto"/>
        <w:ind w:left="0" w:firstLine="0"/>
        <w:jc w:val="both"/>
        <w:rPr>
          <w:sz w:val="28"/>
          <w:szCs w:val="28"/>
        </w:rPr>
      </w:pPr>
      <w:r w:rsidRPr="00572274">
        <w:rPr>
          <w:sz w:val="28"/>
          <w:szCs w:val="28"/>
        </w:rPr>
        <w:t>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предотвратить.</w:t>
      </w:r>
    </w:p>
    <w:p w:rsidR="00995385" w:rsidRPr="00572274" w:rsidRDefault="00995385" w:rsidP="009C4671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53416E" w:rsidRPr="00572274" w:rsidRDefault="00582F26" w:rsidP="009C467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57227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7</w:t>
      </w:r>
      <w:r w:rsidR="0053416E" w:rsidRPr="0057227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. ЗАЩИТА И ОБРАБОТКА ПЕРСОНАЛЬНЫХ ДАННЫХ</w:t>
      </w:r>
    </w:p>
    <w:p w:rsidR="0053416E" w:rsidRPr="00572274" w:rsidRDefault="00582F26" w:rsidP="009C4671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227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</w:t>
      </w:r>
      <w:r w:rsidR="00995385" w:rsidRPr="0057227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.1. Совершая действия, направленные на акцепт настоящей оферты (в том числе внося оплату либо предоставляя свои данные для </w:t>
      </w:r>
      <w:r w:rsidRPr="0057227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оказания услуг Исполнителю</w:t>
      </w:r>
      <w:r w:rsidR="00995385" w:rsidRPr="0057227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), </w:t>
      </w:r>
      <w:r w:rsidRPr="0057227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Потребитель</w:t>
      </w:r>
      <w:r w:rsidR="00995385" w:rsidRPr="0057227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дает Исполнителю согласие на обработку своих персональных данных. Данное согласие признается предоставленным в электронной форме путем совершения активных действий и приравнивается к письменному согласию. Персональные данные, указанные каждой из сторон Договора (уполномоченным представителем) необходимы для реализации настоящего Договора, собираются и обрабатываются Исполнителем исключительно в целях, связанных с заключением и реализацией настоящего Договора.</w:t>
      </w:r>
    </w:p>
    <w:p w:rsidR="0053416E" w:rsidRPr="00572274" w:rsidRDefault="00582F26" w:rsidP="00881F67">
      <w:pPr>
        <w:pStyle w:val="ab"/>
        <w:jc w:val="both"/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</w:pPr>
      <w:r w:rsidRPr="00572274">
        <w:rPr>
          <w:rFonts w:ascii="Times New Roman" w:hAnsi="Times New Roman" w:cs="Times New Roman"/>
          <w:color w:val="auto"/>
          <w:sz w:val="28"/>
          <w:szCs w:val="28"/>
        </w:rPr>
        <w:t>7</w:t>
      </w:r>
      <w:r w:rsidR="00995385" w:rsidRPr="00572274">
        <w:rPr>
          <w:rFonts w:ascii="Times New Roman" w:hAnsi="Times New Roman" w:cs="Times New Roman"/>
          <w:color w:val="auto"/>
          <w:sz w:val="28"/>
          <w:szCs w:val="28"/>
        </w:rPr>
        <w:t>.2. Во всём остальном, что не предусмотрено настоящей офертой, стороны руководствуются действующим законодательством Республики Беларусь.</w:t>
      </w:r>
      <w:bookmarkStart w:id="0" w:name="_GoBack"/>
      <w:bookmarkEnd w:id="0"/>
    </w:p>
    <w:p w:rsidR="00CC5F20" w:rsidRPr="00572274" w:rsidRDefault="00CC5F20" w:rsidP="009C467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auto"/>
          <w:sz w:val="30"/>
          <w:szCs w:val="30"/>
          <w:lang w:bidi="ar-SA"/>
        </w:rPr>
      </w:pPr>
    </w:p>
    <w:p w:rsidR="00354F35" w:rsidRPr="00572274" w:rsidRDefault="00582F26" w:rsidP="009C4671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auto"/>
          <w:sz w:val="30"/>
          <w:szCs w:val="30"/>
          <w:lang w:bidi="ar-SA"/>
        </w:rPr>
      </w:pPr>
      <w:r w:rsidRPr="00572274">
        <w:rPr>
          <w:rFonts w:ascii="Times New Roman" w:eastAsia="Times New Roman" w:hAnsi="Times New Roman" w:cs="Times New Roman"/>
          <w:b/>
          <w:bCs/>
          <w:color w:val="auto"/>
          <w:sz w:val="30"/>
          <w:szCs w:val="30"/>
          <w:lang w:bidi="ar-SA"/>
        </w:rPr>
        <w:t>8</w:t>
      </w:r>
      <w:r w:rsidR="00354F35" w:rsidRPr="00572274">
        <w:rPr>
          <w:rFonts w:ascii="Times New Roman" w:eastAsia="Times New Roman" w:hAnsi="Times New Roman" w:cs="Times New Roman"/>
          <w:b/>
          <w:bCs/>
          <w:color w:val="auto"/>
          <w:sz w:val="30"/>
          <w:szCs w:val="30"/>
          <w:lang w:bidi="ar-SA"/>
        </w:rPr>
        <w:t>. РЕКВИЗИТЫ ИСПОЛНИТЕЛЯ</w:t>
      </w:r>
    </w:p>
    <w:p w:rsidR="0053416E" w:rsidRPr="00572274" w:rsidRDefault="0053416E" w:rsidP="009C4671">
      <w:pPr>
        <w:jc w:val="both"/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</w:pPr>
      <w:r w:rsidRPr="00572274"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  <w:t>Коммунальное производственное унитарное</w:t>
      </w:r>
    </w:p>
    <w:p w:rsidR="0053416E" w:rsidRPr="00572274" w:rsidRDefault="0053416E" w:rsidP="009C4671">
      <w:pPr>
        <w:jc w:val="both"/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</w:pPr>
      <w:r w:rsidRPr="00572274"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  <w:t>предприятие «Брестский мусороперерабатывающий завод»</w:t>
      </w:r>
    </w:p>
    <w:p w:rsidR="0053416E" w:rsidRPr="00572274" w:rsidRDefault="0053416E" w:rsidP="009C4671">
      <w:pPr>
        <w:jc w:val="both"/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</w:pPr>
      <w:r w:rsidRPr="00572274"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  <w:t xml:space="preserve">юридический адрес: ул. Ковельская, 1, 224008, г. Брест </w:t>
      </w:r>
    </w:p>
    <w:p w:rsidR="0053416E" w:rsidRPr="00572274" w:rsidRDefault="0053416E" w:rsidP="009C4671">
      <w:pPr>
        <w:jc w:val="both"/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</w:pPr>
      <w:r w:rsidRPr="00572274"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  <w:t>р/</w:t>
      </w:r>
      <w:proofErr w:type="spellStart"/>
      <w:r w:rsidRPr="00572274"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  <w:t>сч</w:t>
      </w:r>
      <w:proofErr w:type="spellEnd"/>
      <w:r w:rsidRPr="00572274"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  <w:t xml:space="preserve"> BY13AKBB30127819800121000000 БОУ № 100 ОАО</w:t>
      </w:r>
    </w:p>
    <w:p w:rsidR="0053416E" w:rsidRPr="00572274" w:rsidRDefault="0053416E" w:rsidP="009C4671">
      <w:pPr>
        <w:jc w:val="both"/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</w:pPr>
      <w:r w:rsidRPr="00572274"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  <w:t xml:space="preserve">«АСБ </w:t>
      </w:r>
      <w:proofErr w:type="spellStart"/>
      <w:r w:rsidRPr="00572274"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  <w:t>Беларусбанк</w:t>
      </w:r>
      <w:proofErr w:type="spellEnd"/>
      <w:r w:rsidRPr="00572274"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  <w:t>», г. Брест, ул. Московская, 202</w:t>
      </w:r>
    </w:p>
    <w:p w:rsidR="0053416E" w:rsidRPr="00572274" w:rsidRDefault="0053416E" w:rsidP="009C4671">
      <w:pPr>
        <w:jc w:val="both"/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</w:pPr>
      <w:r w:rsidRPr="00572274"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  <w:t>БИК AKBBBY2</w:t>
      </w:r>
      <w:proofErr w:type="gramStart"/>
      <w:r w:rsidRPr="00572274"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  <w:t>Х  УНП</w:t>
      </w:r>
      <w:proofErr w:type="gramEnd"/>
      <w:r w:rsidRPr="00572274"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  <w:t xml:space="preserve"> 291000450, ОКПО 298972411000</w:t>
      </w:r>
    </w:p>
    <w:p w:rsidR="005155E3" w:rsidRPr="00EE7EF5" w:rsidRDefault="003F50BE" w:rsidP="009C4671">
      <w:pPr>
        <w:jc w:val="both"/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</w:pPr>
      <w:r w:rsidRPr="00572274"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  <w:t>т</w:t>
      </w:r>
      <w:r w:rsidR="0053416E" w:rsidRPr="00572274"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  <w:t>е</w:t>
      </w:r>
      <w:r w:rsidRPr="00572274"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  <w:t xml:space="preserve">л. 8 (0162) 59 21 95; </w:t>
      </w:r>
      <w:r w:rsidR="0053416E" w:rsidRPr="00572274">
        <w:rPr>
          <w:rFonts w:ascii="Times New Roman" w:eastAsia="Times New Roman" w:hAnsi="Times New Roman" w:cs="Times New Roman"/>
          <w:bCs/>
          <w:color w:val="auto"/>
          <w:sz w:val="30"/>
          <w:szCs w:val="30"/>
          <w:lang w:val="en-US" w:bidi="ar-SA"/>
        </w:rPr>
        <w:t>e</w:t>
      </w:r>
      <w:r w:rsidR="0053416E" w:rsidRPr="00572274"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  <w:t>-</w:t>
      </w:r>
      <w:r w:rsidR="0053416E" w:rsidRPr="00572274">
        <w:rPr>
          <w:rFonts w:ascii="Times New Roman" w:eastAsia="Times New Roman" w:hAnsi="Times New Roman" w:cs="Times New Roman"/>
          <w:bCs/>
          <w:color w:val="auto"/>
          <w:sz w:val="30"/>
          <w:szCs w:val="30"/>
          <w:lang w:val="en-US" w:bidi="ar-SA"/>
        </w:rPr>
        <w:t>mail</w:t>
      </w:r>
      <w:r w:rsidR="0053416E" w:rsidRPr="00572274"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  <w:t xml:space="preserve">: </w:t>
      </w:r>
      <w:r w:rsidR="0053416E" w:rsidRPr="00572274">
        <w:rPr>
          <w:rFonts w:ascii="Times New Roman" w:eastAsia="Times New Roman" w:hAnsi="Times New Roman" w:cs="Times New Roman"/>
          <w:bCs/>
          <w:color w:val="auto"/>
          <w:sz w:val="30"/>
          <w:szCs w:val="30"/>
          <w:lang w:val="en-US" w:bidi="ar-SA"/>
        </w:rPr>
        <w:t>info</w:t>
      </w:r>
      <w:r w:rsidR="0053416E" w:rsidRPr="00572274"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  <w:t>@</w:t>
      </w:r>
      <w:proofErr w:type="spellStart"/>
      <w:r w:rsidR="0053416E" w:rsidRPr="00572274">
        <w:rPr>
          <w:rFonts w:ascii="Times New Roman" w:eastAsia="Times New Roman" w:hAnsi="Times New Roman" w:cs="Times New Roman"/>
          <w:bCs/>
          <w:color w:val="auto"/>
          <w:sz w:val="30"/>
          <w:szCs w:val="30"/>
          <w:lang w:val="en-US" w:bidi="ar-SA"/>
        </w:rPr>
        <w:t>bmpz</w:t>
      </w:r>
      <w:proofErr w:type="spellEnd"/>
      <w:r w:rsidR="0053416E" w:rsidRPr="00572274"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  <w:t>.</w:t>
      </w:r>
      <w:r w:rsidR="0053416E" w:rsidRPr="00572274">
        <w:rPr>
          <w:rFonts w:ascii="Times New Roman" w:eastAsia="Times New Roman" w:hAnsi="Times New Roman" w:cs="Times New Roman"/>
          <w:bCs/>
          <w:color w:val="auto"/>
          <w:sz w:val="30"/>
          <w:szCs w:val="30"/>
          <w:lang w:val="en-US" w:bidi="ar-SA"/>
        </w:rPr>
        <w:t>by</w:t>
      </w:r>
    </w:p>
    <w:sectPr w:rsidR="005155E3" w:rsidRPr="00EE7EF5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CFE" w:rsidRDefault="006A4CFE" w:rsidP="00332087">
      <w:r>
        <w:separator/>
      </w:r>
    </w:p>
  </w:endnote>
  <w:endnote w:type="continuationSeparator" w:id="0">
    <w:p w:rsidR="006A4CFE" w:rsidRDefault="006A4CFE" w:rsidP="00332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CFE" w:rsidRDefault="006A4CFE" w:rsidP="00332087">
      <w:r>
        <w:separator/>
      </w:r>
    </w:p>
  </w:footnote>
  <w:footnote w:type="continuationSeparator" w:id="0">
    <w:p w:rsidR="006A4CFE" w:rsidRDefault="006A4CFE" w:rsidP="00332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2477766"/>
      <w:docPartObj>
        <w:docPartGallery w:val="Page Numbers (Top of Page)"/>
        <w:docPartUnique/>
      </w:docPartObj>
    </w:sdtPr>
    <w:sdtEndPr/>
    <w:sdtContent>
      <w:p w:rsidR="00332087" w:rsidRDefault="0033208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F67">
          <w:rPr>
            <w:noProof/>
          </w:rPr>
          <w:t>3</w:t>
        </w:r>
        <w:r>
          <w:fldChar w:fldCharType="end"/>
        </w:r>
      </w:p>
    </w:sdtContent>
  </w:sdt>
  <w:p w:rsidR="00332087" w:rsidRDefault="00332087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4"/>
    <w:lvl w:ilvl="0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4B4136F"/>
    <w:multiLevelType w:val="multilevel"/>
    <w:tmpl w:val="84DEA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91131A"/>
    <w:multiLevelType w:val="multilevel"/>
    <w:tmpl w:val="DC74C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017391"/>
    <w:multiLevelType w:val="multilevel"/>
    <w:tmpl w:val="3E5E288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i/>
      </w:rPr>
    </w:lvl>
  </w:abstractNum>
  <w:abstractNum w:abstractNumId="4" w15:restartNumberingAfterBreak="0">
    <w:nsid w:val="2E647681"/>
    <w:multiLevelType w:val="multilevel"/>
    <w:tmpl w:val="E35E47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476388D"/>
    <w:multiLevelType w:val="multilevel"/>
    <w:tmpl w:val="504C023C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4A81CFC"/>
    <w:multiLevelType w:val="multilevel"/>
    <w:tmpl w:val="E35E47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93E1454"/>
    <w:multiLevelType w:val="multilevel"/>
    <w:tmpl w:val="D894254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7E11155C"/>
    <w:multiLevelType w:val="multilevel"/>
    <w:tmpl w:val="4D1CC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8"/>
  </w:num>
  <w:num w:numId="7">
    <w:abstractNumId w:val="6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11D"/>
    <w:rsid w:val="00120EA7"/>
    <w:rsid w:val="001A0B73"/>
    <w:rsid w:val="00261D16"/>
    <w:rsid w:val="00291579"/>
    <w:rsid w:val="003178B6"/>
    <w:rsid w:val="003304D5"/>
    <w:rsid w:val="00332087"/>
    <w:rsid w:val="00354F35"/>
    <w:rsid w:val="003F50BE"/>
    <w:rsid w:val="00402B9D"/>
    <w:rsid w:val="004470FE"/>
    <w:rsid w:val="00530B5D"/>
    <w:rsid w:val="0053416E"/>
    <w:rsid w:val="00572274"/>
    <w:rsid w:val="00582F26"/>
    <w:rsid w:val="00583F46"/>
    <w:rsid w:val="005A3684"/>
    <w:rsid w:val="005E60DF"/>
    <w:rsid w:val="006027B8"/>
    <w:rsid w:val="006160DF"/>
    <w:rsid w:val="00650675"/>
    <w:rsid w:val="00654423"/>
    <w:rsid w:val="006A4CFE"/>
    <w:rsid w:val="006C4C59"/>
    <w:rsid w:val="00721406"/>
    <w:rsid w:val="00840CB4"/>
    <w:rsid w:val="00881F67"/>
    <w:rsid w:val="008C0A6F"/>
    <w:rsid w:val="008C6F15"/>
    <w:rsid w:val="008D0804"/>
    <w:rsid w:val="008E584D"/>
    <w:rsid w:val="00995385"/>
    <w:rsid w:val="009C4671"/>
    <w:rsid w:val="00AE2878"/>
    <w:rsid w:val="00AE79B6"/>
    <w:rsid w:val="00BC7AA4"/>
    <w:rsid w:val="00BE6281"/>
    <w:rsid w:val="00CC5F20"/>
    <w:rsid w:val="00CD6E4E"/>
    <w:rsid w:val="00CF316C"/>
    <w:rsid w:val="00D20663"/>
    <w:rsid w:val="00D33485"/>
    <w:rsid w:val="00D5011D"/>
    <w:rsid w:val="00E45D41"/>
    <w:rsid w:val="00E62C61"/>
    <w:rsid w:val="00ED1175"/>
    <w:rsid w:val="00ED5F9E"/>
    <w:rsid w:val="00EE7EF5"/>
    <w:rsid w:val="00F171D4"/>
    <w:rsid w:val="00F4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81D8FF-1C93-4A9A-BB7E-814B1BBE3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5011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D5011D"/>
    <w:rPr>
      <w:rFonts w:ascii="Times New Roman" w:eastAsia="Times New Roman" w:hAnsi="Times New Roman" w:cs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D5011D"/>
    <w:rPr>
      <w:rFonts w:ascii="Times New Roman" w:eastAsia="Times New Roman" w:hAnsi="Times New Roman" w:cs="Times New Roman"/>
      <w:sz w:val="18"/>
      <w:szCs w:val="18"/>
    </w:rPr>
  </w:style>
  <w:style w:type="character" w:customStyle="1" w:styleId="a3">
    <w:name w:val="Подпись к таблице_"/>
    <w:basedOn w:val="a0"/>
    <w:link w:val="a4"/>
    <w:rsid w:val="00D5011D"/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Другое_"/>
    <w:basedOn w:val="a0"/>
    <w:link w:val="a6"/>
    <w:rsid w:val="00D5011D"/>
    <w:rPr>
      <w:rFonts w:ascii="Times New Roman" w:eastAsia="Times New Roman" w:hAnsi="Times New Roman" w:cs="Times New Roman"/>
      <w:sz w:val="30"/>
      <w:szCs w:val="30"/>
    </w:rPr>
  </w:style>
  <w:style w:type="paragraph" w:customStyle="1" w:styleId="20">
    <w:name w:val="Основной текст (2)"/>
    <w:basedOn w:val="a"/>
    <w:link w:val="2"/>
    <w:rsid w:val="00D5011D"/>
    <w:pPr>
      <w:spacing w:line="230" w:lineRule="auto"/>
      <w:ind w:firstLine="720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30">
    <w:name w:val="Основной текст (3)"/>
    <w:basedOn w:val="a"/>
    <w:link w:val="3"/>
    <w:rsid w:val="00D5011D"/>
    <w:pPr>
      <w:spacing w:line="228" w:lineRule="auto"/>
      <w:jc w:val="center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customStyle="1" w:styleId="a4">
    <w:name w:val="Подпись к таблице"/>
    <w:basedOn w:val="a"/>
    <w:link w:val="a3"/>
    <w:rsid w:val="00D5011D"/>
    <w:pPr>
      <w:spacing w:line="233" w:lineRule="auto"/>
      <w:ind w:firstLine="700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a6">
    <w:name w:val="Другое"/>
    <w:basedOn w:val="a"/>
    <w:link w:val="a5"/>
    <w:rsid w:val="00D5011D"/>
    <w:pPr>
      <w:ind w:firstLine="400"/>
    </w:pPr>
    <w:rPr>
      <w:rFonts w:ascii="Times New Roman" w:eastAsia="Times New Roman" w:hAnsi="Times New Roman" w:cs="Times New Roman"/>
      <w:color w:val="auto"/>
      <w:sz w:val="30"/>
      <w:szCs w:val="30"/>
      <w:lang w:eastAsia="en-US" w:bidi="ar-SA"/>
    </w:rPr>
  </w:style>
  <w:style w:type="character" w:customStyle="1" w:styleId="1">
    <w:name w:val="Заголовок №1_"/>
    <w:basedOn w:val="a0"/>
    <w:link w:val="10"/>
    <w:uiPriority w:val="99"/>
    <w:locked/>
    <w:rsid w:val="00354F35"/>
    <w:rPr>
      <w:rFonts w:ascii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uiPriority w:val="99"/>
    <w:rsid w:val="00354F35"/>
    <w:pPr>
      <w:jc w:val="center"/>
      <w:outlineLvl w:val="0"/>
    </w:pPr>
    <w:rPr>
      <w:rFonts w:ascii="Times New Roman" w:eastAsiaTheme="minorHAnsi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nengrif">
    <w:name w:val="nen_grif"/>
    <w:basedOn w:val="a"/>
    <w:rsid w:val="00354F3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11">
    <w:name w:val="Основной текст Знак1"/>
    <w:basedOn w:val="a0"/>
    <w:link w:val="a7"/>
    <w:uiPriority w:val="99"/>
    <w:locked/>
    <w:rsid w:val="0053416E"/>
    <w:rPr>
      <w:rFonts w:ascii="Times New Roman" w:hAnsi="Times New Roman" w:cs="Times New Roman"/>
      <w:sz w:val="28"/>
      <w:szCs w:val="28"/>
    </w:rPr>
  </w:style>
  <w:style w:type="paragraph" w:styleId="a7">
    <w:name w:val="Body Text"/>
    <w:basedOn w:val="a"/>
    <w:link w:val="11"/>
    <w:uiPriority w:val="99"/>
    <w:rsid w:val="0053416E"/>
    <w:pPr>
      <w:ind w:firstLine="400"/>
    </w:pPr>
    <w:rPr>
      <w:rFonts w:ascii="Times New Roman" w:eastAsiaTheme="minorHAnsi" w:hAnsi="Times New Roman" w:cs="Times New Roman"/>
      <w:color w:val="auto"/>
      <w:sz w:val="28"/>
      <w:szCs w:val="28"/>
      <w:lang w:eastAsia="en-US" w:bidi="ar-SA"/>
    </w:rPr>
  </w:style>
  <w:style w:type="character" w:customStyle="1" w:styleId="a8">
    <w:name w:val="Основной текст Знак"/>
    <w:basedOn w:val="a0"/>
    <w:uiPriority w:val="99"/>
    <w:semiHidden/>
    <w:rsid w:val="0053416E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t286pc">
    <w:name w:val="t286pc"/>
    <w:basedOn w:val="a0"/>
    <w:rsid w:val="0053416E"/>
  </w:style>
  <w:style w:type="character" w:styleId="a9">
    <w:name w:val="Strong"/>
    <w:basedOn w:val="a0"/>
    <w:uiPriority w:val="22"/>
    <w:qFormat/>
    <w:rsid w:val="0053416E"/>
    <w:rPr>
      <w:b/>
      <w:bCs/>
    </w:rPr>
  </w:style>
  <w:style w:type="character" w:styleId="aa">
    <w:name w:val="Emphasis"/>
    <w:basedOn w:val="a0"/>
    <w:uiPriority w:val="20"/>
    <w:qFormat/>
    <w:rsid w:val="0053416E"/>
    <w:rPr>
      <w:i/>
      <w:iCs/>
    </w:rPr>
  </w:style>
  <w:style w:type="paragraph" w:styleId="ab">
    <w:name w:val="No Spacing"/>
    <w:uiPriority w:val="1"/>
    <w:qFormat/>
    <w:rsid w:val="00995385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c">
    <w:name w:val="List Paragraph"/>
    <w:basedOn w:val="a"/>
    <w:uiPriority w:val="34"/>
    <w:qFormat/>
    <w:rsid w:val="00582F26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33208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32087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33208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32087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f1">
    <w:name w:val="Balloon Text"/>
    <w:basedOn w:val="a"/>
    <w:link w:val="af2"/>
    <w:uiPriority w:val="99"/>
    <w:semiHidden/>
    <w:unhideWhenUsed/>
    <w:rsid w:val="00120EA7"/>
    <w:rPr>
      <w:rFonts w:ascii="Arial" w:hAnsi="Arial" w:cs="Arial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120EA7"/>
    <w:rPr>
      <w:rFonts w:ascii="Arial" w:eastAsia="Arial Unicode MS" w:hAnsi="Arial" w:cs="Arial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48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0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4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7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2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8F34D-0D1C-40D7-AF58-941EBF9BB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1006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Кашевич Елена Валентиновна</dc:creator>
  <cp:keywords/>
  <dc:description/>
  <cp:lastModifiedBy>Кашевич Елена Валентиновна</cp:lastModifiedBy>
  <cp:revision>4</cp:revision>
  <cp:lastPrinted>2026-10-12T07:12:00Z</cp:lastPrinted>
  <dcterms:created xsi:type="dcterms:W3CDTF">2026-10-20T10:50:00Z</dcterms:created>
  <dcterms:modified xsi:type="dcterms:W3CDTF">2026-10-20T10:52:00Z</dcterms:modified>
</cp:coreProperties>
</file>